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09B" w:rsidRPr="005163C0" w:rsidRDefault="006A609B" w:rsidP="006A60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163C0">
        <w:rPr>
          <w:rFonts w:ascii="Times New Roman" w:hAnsi="Times New Roman"/>
          <w:b/>
          <w:sz w:val="28"/>
          <w:szCs w:val="28"/>
        </w:rPr>
        <w:t>Информация к пресс-конференции по Году кино в Татарстане</w:t>
      </w:r>
    </w:p>
    <w:p w:rsidR="006A609B" w:rsidRPr="005163C0" w:rsidRDefault="006A609B" w:rsidP="006A60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A609B" w:rsidRPr="005163C0" w:rsidRDefault="006A609B" w:rsidP="006A60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63C0">
        <w:rPr>
          <w:rFonts w:ascii="Times New Roman" w:hAnsi="Times New Roman"/>
          <w:b/>
          <w:sz w:val="28"/>
          <w:szCs w:val="28"/>
        </w:rPr>
        <w:t>5 мая 2016 года, 14.00</w:t>
      </w:r>
    </w:p>
    <w:p w:rsidR="006A609B" w:rsidRPr="005163C0" w:rsidRDefault="006A609B" w:rsidP="006A60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63C0">
        <w:rPr>
          <w:rFonts w:ascii="Times New Roman" w:hAnsi="Times New Roman"/>
          <w:b/>
          <w:sz w:val="28"/>
          <w:szCs w:val="28"/>
        </w:rPr>
        <w:t>Государственный Совет Республики Татарстан</w:t>
      </w:r>
    </w:p>
    <w:p w:rsidR="006A609B" w:rsidRPr="005163C0" w:rsidRDefault="006A609B" w:rsidP="006A609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A609B" w:rsidRPr="00912E4F" w:rsidRDefault="006A609B" w:rsidP="006A609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12E4F">
        <w:rPr>
          <w:rFonts w:ascii="Times New Roman" w:hAnsi="Times New Roman"/>
          <w:i/>
          <w:sz w:val="28"/>
          <w:szCs w:val="28"/>
        </w:rPr>
        <w:t xml:space="preserve">Указом Президента Российской  Федерации от 7 октября 2015 года № 503 «О проведении в Российской Федерации Года российского кино», 2016 год объявлен в России Годом кино. </w:t>
      </w:r>
    </w:p>
    <w:p w:rsidR="00C530CE" w:rsidRPr="005163C0" w:rsidRDefault="006A609B" w:rsidP="00C939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3C0">
        <w:rPr>
          <w:rFonts w:ascii="Times New Roman" w:hAnsi="Times New Roman"/>
          <w:sz w:val="28"/>
          <w:szCs w:val="28"/>
        </w:rPr>
        <w:t xml:space="preserve">В Республике </w:t>
      </w:r>
      <w:r w:rsidR="00B31193" w:rsidRPr="005163C0">
        <w:rPr>
          <w:rFonts w:ascii="Times New Roman" w:hAnsi="Times New Roman"/>
          <w:sz w:val="28"/>
          <w:szCs w:val="28"/>
        </w:rPr>
        <w:t xml:space="preserve">Татарстан, в соответствии с </w:t>
      </w:r>
      <w:r w:rsidRPr="005163C0">
        <w:rPr>
          <w:rFonts w:ascii="Times New Roman" w:hAnsi="Times New Roman"/>
          <w:sz w:val="28"/>
          <w:szCs w:val="28"/>
        </w:rPr>
        <w:t>Распоряжение</w:t>
      </w:r>
      <w:r w:rsidR="00B31193" w:rsidRPr="005163C0">
        <w:rPr>
          <w:rFonts w:ascii="Times New Roman" w:hAnsi="Times New Roman"/>
          <w:sz w:val="28"/>
          <w:szCs w:val="28"/>
        </w:rPr>
        <w:t>м</w:t>
      </w:r>
      <w:r w:rsidRPr="005163C0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 w:rsidR="00C939B8" w:rsidRPr="00C939B8">
        <w:rPr>
          <w:rFonts w:ascii="Times New Roman" w:hAnsi="Times New Roman"/>
          <w:i/>
          <w:sz w:val="28"/>
          <w:szCs w:val="28"/>
        </w:rPr>
        <w:t>(</w:t>
      </w:r>
      <w:r w:rsidRPr="00C939B8">
        <w:rPr>
          <w:rFonts w:ascii="Times New Roman" w:hAnsi="Times New Roman"/>
          <w:i/>
          <w:sz w:val="28"/>
          <w:szCs w:val="28"/>
        </w:rPr>
        <w:t>от 02 февраля 2016 года</w:t>
      </w:r>
      <w:r w:rsidR="00C939B8">
        <w:rPr>
          <w:rFonts w:ascii="Times New Roman" w:hAnsi="Times New Roman"/>
          <w:sz w:val="28"/>
          <w:szCs w:val="28"/>
        </w:rPr>
        <w:t>)</w:t>
      </w:r>
      <w:r w:rsidRPr="005163C0">
        <w:rPr>
          <w:rFonts w:ascii="Times New Roman" w:hAnsi="Times New Roman"/>
          <w:sz w:val="28"/>
          <w:szCs w:val="28"/>
        </w:rPr>
        <w:t>, утвержден организационн</w:t>
      </w:r>
      <w:r w:rsidR="00C939B8">
        <w:rPr>
          <w:rFonts w:ascii="Times New Roman" w:hAnsi="Times New Roman"/>
          <w:sz w:val="28"/>
          <w:szCs w:val="28"/>
        </w:rPr>
        <w:t>ый</w:t>
      </w:r>
      <w:r w:rsidRPr="005163C0">
        <w:rPr>
          <w:rFonts w:ascii="Times New Roman" w:hAnsi="Times New Roman"/>
          <w:sz w:val="28"/>
          <w:szCs w:val="28"/>
        </w:rPr>
        <w:t xml:space="preserve"> комитет</w:t>
      </w:r>
      <w:r w:rsidR="00B31193" w:rsidRPr="005163C0">
        <w:rPr>
          <w:rFonts w:ascii="Times New Roman" w:hAnsi="Times New Roman"/>
          <w:sz w:val="28"/>
          <w:szCs w:val="28"/>
        </w:rPr>
        <w:t xml:space="preserve"> во главе с министром культуры РТ А.М.Сибагатуллиным, </w:t>
      </w:r>
      <w:r w:rsidR="00C939B8">
        <w:rPr>
          <w:rFonts w:ascii="Times New Roman" w:hAnsi="Times New Roman"/>
          <w:sz w:val="28"/>
          <w:szCs w:val="28"/>
        </w:rPr>
        <w:t xml:space="preserve">и </w:t>
      </w:r>
      <w:r w:rsidR="00B31193" w:rsidRPr="005163C0">
        <w:rPr>
          <w:rFonts w:ascii="Times New Roman" w:hAnsi="Times New Roman"/>
          <w:sz w:val="28"/>
          <w:szCs w:val="28"/>
        </w:rPr>
        <w:t xml:space="preserve">совместно с министерствами, ведомствами, муниципальными образованиями республики, а также киносообществом сформирован План Года кино в Республике Татарстан. </w:t>
      </w:r>
      <w:r w:rsidR="00912E4F">
        <w:rPr>
          <w:rFonts w:ascii="Times New Roman" w:hAnsi="Times New Roman"/>
          <w:sz w:val="28"/>
          <w:szCs w:val="28"/>
        </w:rPr>
        <w:t xml:space="preserve">Он состоит из </w:t>
      </w:r>
      <w:r w:rsidR="00C530CE" w:rsidRPr="005163C0">
        <w:rPr>
          <w:rFonts w:ascii="Times New Roman" w:hAnsi="Times New Roman"/>
          <w:sz w:val="28"/>
          <w:szCs w:val="28"/>
        </w:rPr>
        <w:t>м</w:t>
      </w:r>
      <w:r w:rsidR="00912E4F">
        <w:rPr>
          <w:rFonts w:ascii="Times New Roman" w:hAnsi="Times New Roman"/>
          <w:sz w:val="28"/>
          <w:szCs w:val="28"/>
        </w:rPr>
        <w:t>ероприятий</w:t>
      </w:r>
      <w:r w:rsidR="00C530CE" w:rsidRPr="005163C0">
        <w:rPr>
          <w:rFonts w:ascii="Times New Roman" w:hAnsi="Times New Roman"/>
          <w:sz w:val="28"/>
          <w:szCs w:val="28"/>
        </w:rPr>
        <w:t>, направленны</w:t>
      </w:r>
      <w:r w:rsidR="00912E4F">
        <w:rPr>
          <w:rFonts w:ascii="Times New Roman" w:hAnsi="Times New Roman"/>
          <w:sz w:val="28"/>
          <w:szCs w:val="28"/>
        </w:rPr>
        <w:t>х</w:t>
      </w:r>
      <w:r w:rsidR="00C530CE" w:rsidRPr="005163C0">
        <w:rPr>
          <w:rFonts w:ascii="Times New Roman" w:hAnsi="Times New Roman"/>
          <w:sz w:val="28"/>
          <w:szCs w:val="28"/>
        </w:rPr>
        <w:t xml:space="preserve"> на поддержку кинои</w:t>
      </w:r>
      <w:r w:rsidR="00912E4F">
        <w:rPr>
          <w:rFonts w:ascii="Times New Roman" w:hAnsi="Times New Roman"/>
          <w:sz w:val="28"/>
          <w:szCs w:val="28"/>
        </w:rPr>
        <w:t>ндустрии в республике, создающих</w:t>
      </w:r>
      <w:r w:rsidR="00C530CE" w:rsidRPr="005163C0">
        <w:rPr>
          <w:rFonts w:ascii="Times New Roman" w:hAnsi="Times New Roman"/>
          <w:sz w:val="28"/>
          <w:szCs w:val="28"/>
        </w:rPr>
        <w:t xml:space="preserve"> новые ст</w:t>
      </w:r>
      <w:r w:rsidR="00C939B8">
        <w:rPr>
          <w:rFonts w:ascii="Times New Roman" w:hAnsi="Times New Roman"/>
          <w:sz w:val="28"/>
          <w:szCs w:val="28"/>
        </w:rPr>
        <w:t>имулы для ее развития;</w:t>
      </w:r>
      <w:r w:rsidR="00912E4F">
        <w:rPr>
          <w:rFonts w:ascii="Times New Roman" w:hAnsi="Times New Roman"/>
          <w:sz w:val="28"/>
          <w:szCs w:val="28"/>
        </w:rPr>
        <w:t xml:space="preserve"> и </w:t>
      </w:r>
      <w:r w:rsidR="00C530CE" w:rsidRPr="005163C0">
        <w:rPr>
          <w:rFonts w:ascii="Times New Roman" w:hAnsi="Times New Roman"/>
          <w:sz w:val="28"/>
          <w:szCs w:val="28"/>
        </w:rPr>
        <w:t>фестивальны</w:t>
      </w:r>
      <w:r w:rsidR="00912E4F">
        <w:rPr>
          <w:rFonts w:ascii="Times New Roman" w:hAnsi="Times New Roman"/>
          <w:sz w:val="28"/>
          <w:szCs w:val="28"/>
        </w:rPr>
        <w:t>х</w:t>
      </w:r>
      <w:r w:rsidR="00C530CE" w:rsidRPr="005163C0">
        <w:rPr>
          <w:rFonts w:ascii="Times New Roman" w:hAnsi="Times New Roman"/>
          <w:sz w:val="28"/>
          <w:szCs w:val="28"/>
        </w:rPr>
        <w:t xml:space="preserve"> и культурно-массовы</w:t>
      </w:r>
      <w:r w:rsidR="00912E4F">
        <w:rPr>
          <w:rFonts w:ascii="Times New Roman" w:hAnsi="Times New Roman"/>
          <w:sz w:val="28"/>
          <w:szCs w:val="28"/>
        </w:rPr>
        <w:t>х</w:t>
      </w:r>
      <w:r w:rsidR="00C530CE" w:rsidRPr="005163C0">
        <w:rPr>
          <w:rFonts w:ascii="Times New Roman" w:hAnsi="Times New Roman"/>
          <w:sz w:val="28"/>
          <w:szCs w:val="28"/>
        </w:rPr>
        <w:t xml:space="preserve"> м</w:t>
      </w:r>
      <w:r w:rsidR="00912E4F">
        <w:rPr>
          <w:rFonts w:ascii="Times New Roman" w:hAnsi="Times New Roman"/>
          <w:sz w:val="28"/>
          <w:szCs w:val="28"/>
        </w:rPr>
        <w:t>ероприятий</w:t>
      </w:r>
      <w:r w:rsidR="00C530CE" w:rsidRPr="005163C0">
        <w:rPr>
          <w:rFonts w:ascii="Times New Roman" w:hAnsi="Times New Roman"/>
          <w:sz w:val="28"/>
          <w:szCs w:val="28"/>
        </w:rPr>
        <w:t>.</w:t>
      </w:r>
    </w:p>
    <w:p w:rsidR="00C530CE" w:rsidRPr="005163C0" w:rsidRDefault="00C530CE" w:rsidP="00C530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2AE6" w:rsidRPr="00C939B8" w:rsidRDefault="00C939B8" w:rsidP="00C530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Ключевой задачей в Год кино мы считаем о</w:t>
      </w:r>
      <w:r w:rsidRPr="006A609B">
        <w:rPr>
          <w:rFonts w:ascii="Times New Roman" w:hAnsi="Times New Roman"/>
          <w:sz w:val="28"/>
          <w:szCs w:val="28"/>
        </w:rPr>
        <w:t xml:space="preserve">беспечение равного доступа населения </w:t>
      </w:r>
      <w:r w:rsidRPr="00C939B8">
        <w:rPr>
          <w:rFonts w:ascii="Times New Roman" w:hAnsi="Times New Roman"/>
          <w:sz w:val="28"/>
          <w:szCs w:val="28"/>
        </w:rPr>
        <w:t xml:space="preserve">нашей </w:t>
      </w:r>
      <w:r w:rsidRPr="006A609B">
        <w:rPr>
          <w:rFonts w:ascii="Times New Roman" w:hAnsi="Times New Roman"/>
          <w:sz w:val="28"/>
          <w:szCs w:val="28"/>
        </w:rPr>
        <w:t>республики к услугам кинопоказа</w:t>
      </w:r>
      <w:r w:rsidRPr="00C939B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12E4F">
        <w:rPr>
          <w:rFonts w:ascii="Times New Roman" w:hAnsi="Times New Roman"/>
          <w:sz w:val="28"/>
          <w:szCs w:val="28"/>
        </w:rPr>
        <w:t xml:space="preserve">С этой целью производится </w:t>
      </w:r>
      <w:r w:rsidR="00C530CE" w:rsidRPr="00C939B8">
        <w:rPr>
          <w:rFonts w:ascii="Times New Roman" w:hAnsi="Times New Roman"/>
          <w:b/>
          <w:sz w:val="28"/>
          <w:szCs w:val="28"/>
        </w:rPr>
        <w:t>оснащение кинозалов</w:t>
      </w:r>
      <w:r w:rsidR="00C530CE" w:rsidRPr="005163C0">
        <w:rPr>
          <w:rFonts w:ascii="Times New Roman" w:hAnsi="Times New Roman"/>
          <w:sz w:val="28"/>
          <w:szCs w:val="28"/>
        </w:rPr>
        <w:t xml:space="preserve"> современным</w:t>
      </w:r>
      <w:r w:rsidR="00152BA6" w:rsidRPr="005163C0">
        <w:rPr>
          <w:rFonts w:ascii="Times New Roman" w:hAnsi="Times New Roman"/>
          <w:sz w:val="28"/>
          <w:szCs w:val="28"/>
        </w:rPr>
        <w:t>, цифровым</w:t>
      </w:r>
      <w:r w:rsidR="00C530CE" w:rsidRPr="005163C0">
        <w:rPr>
          <w:rFonts w:ascii="Times New Roman" w:hAnsi="Times New Roman"/>
          <w:sz w:val="28"/>
          <w:szCs w:val="28"/>
        </w:rPr>
        <w:t xml:space="preserve"> оборудованием </w:t>
      </w:r>
      <w:r w:rsidR="00C530CE" w:rsidRPr="00C939B8">
        <w:rPr>
          <w:rFonts w:ascii="Times New Roman" w:hAnsi="Times New Roman"/>
          <w:i/>
          <w:sz w:val="28"/>
          <w:szCs w:val="28"/>
        </w:rPr>
        <w:t>(и подключение их к Единой автоматизированной информационной системе передачи данных).</w:t>
      </w:r>
    </w:p>
    <w:p w:rsidR="00835F48" w:rsidRDefault="00912E4F" w:rsidP="00C530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939B8">
        <w:rPr>
          <w:rFonts w:ascii="Times New Roman" w:hAnsi="Times New Roman"/>
          <w:sz w:val="28"/>
          <w:szCs w:val="28"/>
        </w:rPr>
        <w:t xml:space="preserve"> этом году </w:t>
      </w:r>
      <w:r w:rsidR="00C530CE" w:rsidRPr="005163C0">
        <w:rPr>
          <w:rFonts w:ascii="Times New Roman" w:hAnsi="Times New Roman"/>
          <w:sz w:val="28"/>
          <w:szCs w:val="28"/>
        </w:rPr>
        <w:t xml:space="preserve">при федеральном софинансировании </w:t>
      </w:r>
      <w:r>
        <w:rPr>
          <w:rFonts w:ascii="Times New Roman" w:hAnsi="Times New Roman"/>
          <w:sz w:val="28"/>
          <w:szCs w:val="28"/>
        </w:rPr>
        <w:t xml:space="preserve">в республике </w:t>
      </w:r>
      <w:r w:rsidR="00C530CE" w:rsidRPr="005163C0">
        <w:rPr>
          <w:rFonts w:ascii="Times New Roman" w:hAnsi="Times New Roman"/>
          <w:sz w:val="28"/>
          <w:szCs w:val="28"/>
        </w:rPr>
        <w:t>строятся 5 новых сельских клубов (</w:t>
      </w:r>
      <w:r w:rsidR="00C939B8" w:rsidRPr="00C939B8">
        <w:rPr>
          <w:rFonts w:ascii="Times New Roman" w:hAnsi="Times New Roman"/>
          <w:sz w:val="28"/>
          <w:szCs w:val="28"/>
        </w:rPr>
        <w:t>Альметьевский, Верхне-Услонский, Лаишевский, Тюлячинский, Чистопольский</w:t>
      </w:r>
      <w:r w:rsidR="00C530CE" w:rsidRPr="005163C0">
        <w:rPr>
          <w:rFonts w:ascii="Times New Roman" w:hAnsi="Times New Roman"/>
          <w:sz w:val="28"/>
          <w:szCs w:val="28"/>
        </w:rPr>
        <w:t xml:space="preserve">), </w:t>
      </w:r>
      <w:r w:rsidR="00C939B8">
        <w:rPr>
          <w:rFonts w:ascii="Times New Roman" w:hAnsi="Times New Roman"/>
          <w:sz w:val="28"/>
          <w:szCs w:val="28"/>
        </w:rPr>
        <w:t>они</w:t>
      </w:r>
      <w:r w:rsidR="00C530CE" w:rsidRPr="005163C0">
        <w:rPr>
          <w:rFonts w:ascii="Times New Roman" w:hAnsi="Times New Roman"/>
          <w:sz w:val="28"/>
          <w:szCs w:val="28"/>
        </w:rPr>
        <w:t xml:space="preserve"> будут оснащены таким оборудованием. Еще 6 (</w:t>
      </w:r>
      <w:r w:rsidR="006B1F86" w:rsidRPr="005163C0">
        <w:rPr>
          <w:rFonts w:ascii="Times New Roman" w:hAnsi="Times New Roman"/>
          <w:sz w:val="28"/>
          <w:szCs w:val="28"/>
        </w:rPr>
        <w:t>в Агрызском, Заинском, Тетюшском, Мамадышском, Менделеевском, Лениногорском районах</w:t>
      </w:r>
      <w:r w:rsidR="00C530CE" w:rsidRPr="005163C0">
        <w:rPr>
          <w:rFonts w:ascii="Times New Roman" w:hAnsi="Times New Roman"/>
          <w:sz w:val="28"/>
          <w:szCs w:val="28"/>
        </w:rPr>
        <w:t xml:space="preserve">) </w:t>
      </w:r>
      <w:r w:rsidR="00C939B8">
        <w:rPr>
          <w:rFonts w:ascii="Times New Roman" w:hAnsi="Times New Roman"/>
          <w:sz w:val="28"/>
          <w:szCs w:val="28"/>
        </w:rPr>
        <w:t xml:space="preserve">уже </w:t>
      </w:r>
      <w:r w:rsidR="00C530CE" w:rsidRPr="005163C0">
        <w:rPr>
          <w:rFonts w:ascii="Times New Roman" w:hAnsi="Times New Roman"/>
          <w:sz w:val="28"/>
          <w:szCs w:val="28"/>
        </w:rPr>
        <w:t>оснащаются кинооборудованием</w:t>
      </w:r>
      <w:r w:rsidR="00152BA6" w:rsidRPr="005163C0">
        <w:rPr>
          <w:rFonts w:ascii="Times New Roman" w:hAnsi="Times New Roman"/>
          <w:sz w:val="28"/>
          <w:szCs w:val="28"/>
        </w:rPr>
        <w:t xml:space="preserve"> </w:t>
      </w:r>
      <w:r w:rsidR="006B1F86" w:rsidRPr="005163C0">
        <w:rPr>
          <w:rFonts w:ascii="Times New Roman" w:hAnsi="Times New Roman"/>
          <w:sz w:val="28"/>
          <w:szCs w:val="28"/>
        </w:rPr>
        <w:t>стоимостью</w:t>
      </w:r>
      <w:r w:rsidR="00152BA6" w:rsidRPr="005163C0">
        <w:rPr>
          <w:rFonts w:ascii="Times New Roman" w:hAnsi="Times New Roman"/>
          <w:sz w:val="28"/>
          <w:szCs w:val="28"/>
        </w:rPr>
        <w:t xml:space="preserve"> 5 млн рублей</w:t>
      </w:r>
      <w:r w:rsidR="006B1F86" w:rsidRPr="005163C0">
        <w:rPr>
          <w:rFonts w:ascii="Times New Roman" w:hAnsi="Times New Roman"/>
          <w:sz w:val="28"/>
          <w:szCs w:val="28"/>
        </w:rPr>
        <w:t xml:space="preserve"> каждый</w:t>
      </w:r>
      <w:r w:rsidR="00C530CE" w:rsidRPr="005163C0">
        <w:rPr>
          <w:rFonts w:ascii="Times New Roman" w:hAnsi="Times New Roman"/>
          <w:sz w:val="28"/>
          <w:szCs w:val="28"/>
        </w:rPr>
        <w:t xml:space="preserve">. Все эти кинозалы будут торжественно открыты в </w:t>
      </w:r>
      <w:r w:rsidR="00152BA6" w:rsidRPr="005163C0">
        <w:rPr>
          <w:rFonts w:ascii="Times New Roman" w:hAnsi="Times New Roman"/>
          <w:sz w:val="28"/>
          <w:szCs w:val="28"/>
        </w:rPr>
        <w:t>этом году</w:t>
      </w:r>
      <w:r w:rsidR="00835F48">
        <w:rPr>
          <w:rFonts w:ascii="Times New Roman" w:hAnsi="Times New Roman"/>
          <w:sz w:val="28"/>
          <w:szCs w:val="28"/>
        </w:rPr>
        <w:t xml:space="preserve">, один из них - кинозал в Культурно-развлекательном центре «Новый век» в Тетюшах открывается буквально в эти часы. </w:t>
      </w:r>
    </w:p>
    <w:p w:rsidR="00C530CE" w:rsidRPr="005163C0" w:rsidRDefault="00C530CE" w:rsidP="00C530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3C0">
        <w:rPr>
          <w:rFonts w:ascii="Times New Roman" w:hAnsi="Times New Roman"/>
          <w:sz w:val="28"/>
          <w:szCs w:val="28"/>
        </w:rPr>
        <w:t>Также муниципальным образованиям республики будет предложено оснастить за счет государственных средств клубы, строящиеся по президентской программе</w:t>
      </w:r>
      <w:r w:rsidR="00152BA6" w:rsidRPr="005163C0">
        <w:rPr>
          <w:rFonts w:ascii="Times New Roman" w:hAnsi="Times New Roman"/>
          <w:sz w:val="28"/>
          <w:szCs w:val="28"/>
        </w:rPr>
        <w:t xml:space="preserve">. В этом году строятся </w:t>
      </w:r>
      <w:r w:rsidR="00C939B8">
        <w:rPr>
          <w:rFonts w:ascii="Times New Roman" w:hAnsi="Times New Roman"/>
          <w:sz w:val="28"/>
          <w:szCs w:val="28"/>
        </w:rPr>
        <w:t>45</w:t>
      </w:r>
      <w:r w:rsidR="00152BA6" w:rsidRPr="005163C0">
        <w:rPr>
          <w:rFonts w:ascii="Times New Roman" w:hAnsi="Times New Roman"/>
          <w:sz w:val="28"/>
          <w:szCs w:val="28"/>
        </w:rPr>
        <w:t xml:space="preserve"> новых клубов. </w:t>
      </w:r>
    </w:p>
    <w:p w:rsidR="00152BA6" w:rsidRPr="005163C0" w:rsidRDefault="00152BA6" w:rsidP="00C530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3C0">
        <w:rPr>
          <w:rFonts w:ascii="Times New Roman" w:hAnsi="Times New Roman"/>
          <w:sz w:val="28"/>
          <w:szCs w:val="28"/>
        </w:rPr>
        <w:t>Республика Татарстан подала заявки на конкурс в Фонд кино на оснащение еще 15 учреждений культуры, зани</w:t>
      </w:r>
      <w:r w:rsidR="00912E4F">
        <w:rPr>
          <w:rFonts w:ascii="Times New Roman" w:hAnsi="Times New Roman"/>
          <w:sz w:val="28"/>
          <w:szCs w:val="28"/>
        </w:rPr>
        <w:t>мающихся показом кино в районах</w:t>
      </w:r>
      <w:r w:rsidRPr="005163C0">
        <w:rPr>
          <w:rFonts w:ascii="Times New Roman" w:hAnsi="Times New Roman"/>
          <w:sz w:val="28"/>
          <w:szCs w:val="28"/>
        </w:rPr>
        <w:t>. Результаты этого конкурса станут известны в июне текущего года.</w:t>
      </w:r>
    </w:p>
    <w:p w:rsidR="009F2AE6" w:rsidRDefault="009F2AE6" w:rsidP="00C939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2E4F" w:rsidRDefault="00152BA6" w:rsidP="00C939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3C0">
        <w:rPr>
          <w:rFonts w:ascii="Times New Roman" w:hAnsi="Times New Roman"/>
          <w:sz w:val="28"/>
          <w:szCs w:val="28"/>
        </w:rPr>
        <w:t xml:space="preserve">Государственная поддержка будет </w:t>
      </w:r>
      <w:r w:rsidRPr="00C939B8">
        <w:rPr>
          <w:rFonts w:ascii="Times New Roman" w:hAnsi="Times New Roman"/>
          <w:b/>
          <w:sz w:val="28"/>
          <w:szCs w:val="28"/>
        </w:rPr>
        <w:t>оказана и кинопроизводству</w:t>
      </w:r>
      <w:r w:rsidRPr="005163C0">
        <w:rPr>
          <w:rFonts w:ascii="Times New Roman" w:hAnsi="Times New Roman"/>
          <w:sz w:val="28"/>
          <w:szCs w:val="28"/>
        </w:rPr>
        <w:t xml:space="preserve">. </w:t>
      </w:r>
      <w:r w:rsidR="00933484" w:rsidRPr="00C939B8">
        <w:rPr>
          <w:rFonts w:ascii="Times New Roman" w:hAnsi="Times New Roman"/>
          <w:sz w:val="28"/>
          <w:szCs w:val="28"/>
        </w:rPr>
        <w:t xml:space="preserve">Вам известно, что новым всплеском читательского интереса к книгам классиков татарской советской литературы стал премьерный показ телевизионного сериала «Ак чәчәкләр» («Белые цветы»), созданного к 50-летию выхода легендарного романа А.Абсалямова. </w:t>
      </w:r>
    </w:p>
    <w:p w:rsidR="00912E4F" w:rsidRDefault="00933484" w:rsidP="00C939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B8">
        <w:rPr>
          <w:rFonts w:ascii="Times New Roman" w:hAnsi="Times New Roman"/>
          <w:sz w:val="28"/>
          <w:szCs w:val="28"/>
        </w:rPr>
        <w:t>У</w:t>
      </w:r>
      <w:r w:rsidRPr="005163C0">
        <w:rPr>
          <w:rFonts w:ascii="Times New Roman" w:hAnsi="Times New Roman"/>
          <w:sz w:val="28"/>
          <w:szCs w:val="28"/>
        </w:rPr>
        <w:t xml:space="preserve">спешной стала и созданная на государственные средства серия короткометражек «Хлопнул дверью и ушёл» режиссёра Салавата Юзеева, удостоенная наград сразу в 2-х номинациях Казанского кинофестиваля 2015 года (Лучший короткометражный фильм, главная мужская роль). </w:t>
      </w:r>
    </w:p>
    <w:p w:rsidR="00933484" w:rsidRPr="00C939B8" w:rsidRDefault="00933484" w:rsidP="00C939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3C0">
        <w:rPr>
          <w:rFonts w:ascii="Times New Roman" w:hAnsi="Times New Roman"/>
          <w:sz w:val="28"/>
          <w:szCs w:val="28"/>
        </w:rPr>
        <w:lastRenderedPageBreak/>
        <w:t xml:space="preserve">Игровой фильм «Семейные хлопоты» Алексея Барыкина взяли в прокат коммерческие кинотеатры </w:t>
      </w:r>
      <w:r w:rsidRPr="00C939B8">
        <w:rPr>
          <w:rFonts w:ascii="Times New Roman" w:hAnsi="Times New Roman"/>
          <w:sz w:val="28"/>
          <w:szCs w:val="28"/>
        </w:rPr>
        <w:t>Казани, Альметьевска</w:t>
      </w:r>
      <w:r w:rsidR="00C939B8">
        <w:rPr>
          <w:rFonts w:ascii="Times New Roman" w:hAnsi="Times New Roman"/>
          <w:sz w:val="28"/>
          <w:szCs w:val="28"/>
        </w:rPr>
        <w:t>, Нижнекасмка</w:t>
      </w:r>
      <w:r w:rsidRPr="00C939B8">
        <w:rPr>
          <w:rFonts w:ascii="Times New Roman" w:hAnsi="Times New Roman"/>
          <w:sz w:val="28"/>
          <w:szCs w:val="28"/>
        </w:rPr>
        <w:t xml:space="preserve"> и Набережных Челнов. </w:t>
      </w:r>
      <w:r w:rsidRPr="00C939B8">
        <w:rPr>
          <w:rFonts w:ascii="Times New Roman" w:hAnsi="Times New Roman"/>
          <w:i/>
          <w:sz w:val="28"/>
          <w:szCs w:val="28"/>
        </w:rPr>
        <w:t>(создание фильмов на материале районов республики, национальной литературе, самобытной культуре народов, проживающих в республике).</w:t>
      </w:r>
    </w:p>
    <w:p w:rsidR="00912E4F" w:rsidRDefault="00152BA6" w:rsidP="00C939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3C0">
        <w:rPr>
          <w:rFonts w:ascii="Times New Roman" w:hAnsi="Times New Roman"/>
          <w:sz w:val="28"/>
          <w:szCs w:val="28"/>
        </w:rPr>
        <w:t xml:space="preserve">В ближайшее время будут </w:t>
      </w:r>
      <w:r w:rsidRPr="00912E4F">
        <w:rPr>
          <w:rFonts w:ascii="Times New Roman" w:hAnsi="Times New Roman"/>
          <w:b/>
          <w:sz w:val="28"/>
          <w:szCs w:val="28"/>
        </w:rPr>
        <w:t>объявлены конкурсы</w:t>
      </w:r>
      <w:r w:rsidRPr="005163C0">
        <w:rPr>
          <w:rFonts w:ascii="Times New Roman" w:hAnsi="Times New Roman"/>
          <w:sz w:val="28"/>
          <w:szCs w:val="28"/>
        </w:rPr>
        <w:t xml:space="preserve"> </w:t>
      </w:r>
      <w:r w:rsidRPr="00C939B8">
        <w:rPr>
          <w:rFonts w:ascii="Times New Roman" w:hAnsi="Times New Roman"/>
          <w:sz w:val="28"/>
          <w:szCs w:val="28"/>
        </w:rPr>
        <w:t>на создание</w:t>
      </w:r>
      <w:r w:rsidRPr="005163C0">
        <w:rPr>
          <w:rFonts w:ascii="Times New Roman" w:hAnsi="Times New Roman"/>
          <w:sz w:val="28"/>
          <w:szCs w:val="28"/>
        </w:rPr>
        <w:t xml:space="preserve"> 1 игрового и </w:t>
      </w:r>
      <w:r w:rsidR="00933484" w:rsidRPr="005163C0">
        <w:rPr>
          <w:rFonts w:ascii="Times New Roman" w:hAnsi="Times New Roman"/>
          <w:sz w:val="28"/>
          <w:szCs w:val="28"/>
        </w:rPr>
        <w:t>6</w:t>
      </w:r>
      <w:r w:rsidRPr="005163C0">
        <w:rPr>
          <w:rFonts w:ascii="Times New Roman" w:hAnsi="Times New Roman"/>
          <w:sz w:val="28"/>
          <w:szCs w:val="28"/>
        </w:rPr>
        <w:t xml:space="preserve"> документальных фильмов татарстанскими кинопроизводителями</w:t>
      </w:r>
      <w:r w:rsidR="00933484" w:rsidRPr="005163C0">
        <w:rPr>
          <w:rFonts w:ascii="Times New Roman" w:hAnsi="Times New Roman"/>
          <w:sz w:val="28"/>
          <w:szCs w:val="28"/>
        </w:rPr>
        <w:t xml:space="preserve"> </w:t>
      </w:r>
      <w:r w:rsidRPr="005163C0">
        <w:rPr>
          <w:rFonts w:ascii="Times New Roman" w:hAnsi="Times New Roman"/>
          <w:sz w:val="28"/>
          <w:szCs w:val="28"/>
        </w:rPr>
        <w:t>(</w:t>
      </w:r>
      <w:r w:rsidR="00933484" w:rsidRPr="005163C0">
        <w:rPr>
          <w:rFonts w:ascii="Times New Roman" w:hAnsi="Times New Roman"/>
          <w:sz w:val="28"/>
          <w:szCs w:val="28"/>
        </w:rPr>
        <w:t>4,8</w:t>
      </w:r>
      <w:r w:rsidRPr="005163C0">
        <w:rPr>
          <w:rFonts w:ascii="Times New Roman" w:hAnsi="Times New Roman"/>
          <w:sz w:val="28"/>
          <w:szCs w:val="28"/>
        </w:rPr>
        <w:t xml:space="preserve"> млн рублей), </w:t>
      </w:r>
    </w:p>
    <w:p w:rsidR="00912E4F" w:rsidRDefault="00152BA6" w:rsidP="00C939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3C0">
        <w:rPr>
          <w:rFonts w:ascii="Times New Roman" w:hAnsi="Times New Roman"/>
          <w:sz w:val="28"/>
          <w:szCs w:val="28"/>
        </w:rPr>
        <w:t xml:space="preserve">Президент Республики Татарстан Р.Н.Минниханов поддержал инициативу поддержки молодых кинематографистов – на </w:t>
      </w:r>
      <w:r w:rsidR="00C939B8">
        <w:rPr>
          <w:rFonts w:ascii="Times New Roman" w:hAnsi="Times New Roman"/>
          <w:sz w:val="28"/>
          <w:szCs w:val="28"/>
        </w:rPr>
        <w:t>создание</w:t>
      </w:r>
      <w:r w:rsidRPr="005163C0">
        <w:rPr>
          <w:rFonts w:ascii="Times New Roman" w:hAnsi="Times New Roman"/>
          <w:sz w:val="28"/>
          <w:szCs w:val="28"/>
        </w:rPr>
        <w:t xml:space="preserve"> 2 игровых и 1 анимационного молодежного проекта выделено 3 млн рублей</w:t>
      </w:r>
      <w:r w:rsidR="00933484" w:rsidRPr="005163C0">
        <w:rPr>
          <w:rFonts w:ascii="Times New Roman" w:hAnsi="Times New Roman"/>
          <w:sz w:val="28"/>
          <w:szCs w:val="28"/>
        </w:rPr>
        <w:t xml:space="preserve">. </w:t>
      </w:r>
    </w:p>
    <w:p w:rsidR="00152BA6" w:rsidRPr="00C939B8" w:rsidRDefault="00933484" w:rsidP="00C939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3C0">
        <w:rPr>
          <w:rFonts w:ascii="Times New Roman" w:hAnsi="Times New Roman"/>
          <w:sz w:val="28"/>
          <w:szCs w:val="28"/>
        </w:rPr>
        <w:t>Также</w:t>
      </w:r>
      <w:r w:rsidR="00152BA6" w:rsidRPr="005163C0">
        <w:rPr>
          <w:rFonts w:ascii="Times New Roman" w:hAnsi="Times New Roman"/>
          <w:sz w:val="28"/>
          <w:szCs w:val="28"/>
        </w:rPr>
        <w:t xml:space="preserve"> будет создан один телевизионный фильм по произведению «Неотосланные письма» татарского классика Аделя Кутуя </w:t>
      </w:r>
      <w:r w:rsidR="00152BA6" w:rsidRPr="00C939B8">
        <w:rPr>
          <w:rFonts w:ascii="Times New Roman" w:hAnsi="Times New Roman"/>
          <w:i/>
          <w:sz w:val="28"/>
          <w:szCs w:val="28"/>
        </w:rPr>
        <w:t>(В рамках государственной программы «Сохранение, изучение и развитие государственных языков Республики Татарстан и других языков в Республике Татарстан на 2014 - 2020 годы» в 2016 году ТНВ планирует снять четырехсерийный телевизионный фильм по произведению А.Кутуя «Неотосланные письма» (бюджет 4 млн.рублей по линии Министерства образования и науки РТ)</w:t>
      </w:r>
      <w:r w:rsidR="00152BA6" w:rsidRPr="00C939B8">
        <w:rPr>
          <w:rFonts w:ascii="Times New Roman" w:hAnsi="Times New Roman"/>
          <w:sz w:val="28"/>
          <w:szCs w:val="28"/>
        </w:rPr>
        <w:t>.</w:t>
      </w:r>
      <w:r w:rsidRPr="00C939B8">
        <w:rPr>
          <w:rFonts w:ascii="Times New Roman" w:hAnsi="Times New Roman"/>
          <w:sz w:val="28"/>
          <w:szCs w:val="28"/>
        </w:rPr>
        <w:t xml:space="preserve"> </w:t>
      </w:r>
    </w:p>
    <w:p w:rsidR="00912E4F" w:rsidRDefault="00670A27" w:rsidP="00C939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B8">
        <w:rPr>
          <w:rFonts w:ascii="Times New Roman" w:hAnsi="Times New Roman"/>
          <w:sz w:val="28"/>
          <w:szCs w:val="28"/>
        </w:rPr>
        <w:t xml:space="preserve">Благодаря Институту кино и телевидения в КАЗКГИК появились и активно заявляют о </w:t>
      </w:r>
      <w:r w:rsidR="00C939B8">
        <w:rPr>
          <w:rFonts w:ascii="Times New Roman" w:hAnsi="Times New Roman"/>
          <w:sz w:val="28"/>
          <w:szCs w:val="28"/>
        </w:rPr>
        <w:t>себе</w:t>
      </w:r>
      <w:r w:rsidRPr="00C939B8">
        <w:rPr>
          <w:rFonts w:ascii="Times New Roman" w:hAnsi="Times New Roman"/>
          <w:sz w:val="28"/>
          <w:szCs w:val="28"/>
        </w:rPr>
        <w:t xml:space="preserve"> молодые кинематографические кадры. В Год кино продолжается практика поддержки одаренной кинематографической молодежи. </w:t>
      </w:r>
    </w:p>
    <w:p w:rsidR="00670A27" w:rsidRPr="00C939B8" w:rsidRDefault="00670A27" w:rsidP="00C939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B8">
        <w:rPr>
          <w:rFonts w:ascii="Times New Roman" w:hAnsi="Times New Roman"/>
          <w:sz w:val="28"/>
          <w:szCs w:val="28"/>
        </w:rPr>
        <w:t xml:space="preserve">Несколько дней назад Академия Никиты Михалкова провела в Казани отбор абитуриентов на </w:t>
      </w:r>
      <w:r w:rsidR="00C939B8">
        <w:rPr>
          <w:rFonts w:ascii="Times New Roman" w:hAnsi="Times New Roman"/>
          <w:sz w:val="28"/>
          <w:szCs w:val="28"/>
        </w:rPr>
        <w:t>учебу</w:t>
      </w:r>
      <w:r w:rsidRPr="00C939B8">
        <w:rPr>
          <w:rFonts w:ascii="Times New Roman" w:hAnsi="Times New Roman"/>
          <w:sz w:val="28"/>
          <w:szCs w:val="28"/>
        </w:rPr>
        <w:t xml:space="preserve"> на бесплатной основе. Татарстан вошел в число 5 регионов, которым предоставлена т</w:t>
      </w:r>
      <w:r w:rsidR="00835F48" w:rsidRPr="00C939B8">
        <w:rPr>
          <w:rFonts w:ascii="Times New Roman" w:hAnsi="Times New Roman"/>
          <w:sz w:val="28"/>
          <w:szCs w:val="28"/>
        </w:rPr>
        <w:t>акая возможность.</w:t>
      </w:r>
      <w:r w:rsidR="00C939B8">
        <w:rPr>
          <w:rFonts w:ascii="Times New Roman" w:hAnsi="Times New Roman"/>
          <w:sz w:val="28"/>
          <w:szCs w:val="28"/>
        </w:rPr>
        <w:t xml:space="preserve"> </w:t>
      </w:r>
      <w:r w:rsidR="00C939B8" w:rsidRPr="00C939B8">
        <w:rPr>
          <w:rFonts w:ascii="Times New Roman" w:hAnsi="Times New Roman"/>
          <w:sz w:val="28"/>
          <w:szCs w:val="28"/>
        </w:rPr>
        <w:t xml:space="preserve">Итоги отбора будут известны в августе после завершения работы выездной приемной комиссии. </w:t>
      </w:r>
    </w:p>
    <w:p w:rsidR="00670A27" w:rsidRPr="00AC207D" w:rsidRDefault="00670A27" w:rsidP="00C939B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939B8">
        <w:rPr>
          <w:rFonts w:ascii="Times New Roman" w:hAnsi="Times New Roman"/>
          <w:sz w:val="28"/>
          <w:szCs w:val="28"/>
        </w:rPr>
        <w:t>Еще двоих талантли</w:t>
      </w:r>
      <w:r w:rsidR="00912E4F">
        <w:rPr>
          <w:rFonts w:ascii="Times New Roman" w:hAnsi="Times New Roman"/>
          <w:sz w:val="28"/>
          <w:szCs w:val="28"/>
        </w:rPr>
        <w:t>вых молодых людей мы планируем нап</w:t>
      </w:r>
      <w:r w:rsidRPr="00C939B8">
        <w:rPr>
          <w:rFonts w:ascii="Times New Roman" w:hAnsi="Times New Roman"/>
          <w:sz w:val="28"/>
          <w:szCs w:val="28"/>
        </w:rPr>
        <w:t>равить в Москву на повышение квалификации в лучшие кинообразовательные учреждения страны. Вы знаете, что при государственной поддержке с 2013 года наши ребята проходят обучение в мастерских В</w:t>
      </w:r>
      <w:r w:rsidR="00AC207D">
        <w:rPr>
          <w:rFonts w:ascii="Times New Roman" w:hAnsi="Times New Roman"/>
          <w:sz w:val="28"/>
          <w:szCs w:val="28"/>
        </w:rPr>
        <w:t xml:space="preserve">алерия </w:t>
      </w:r>
      <w:r w:rsidRPr="00C939B8">
        <w:rPr>
          <w:rFonts w:ascii="Times New Roman" w:hAnsi="Times New Roman"/>
          <w:sz w:val="28"/>
          <w:szCs w:val="28"/>
        </w:rPr>
        <w:t>Фокина и А</w:t>
      </w:r>
      <w:r w:rsidR="00AC207D">
        <w:rPr>
          <w:rFonts w:ascii="Times New Roman" w:hAnsi="Times New Roman"/>
          <w:sz w:val="28"/>
          <w:szCs w:val="28"/>
        </w:rPr>
        <w:t xml:space="preserve">ллы </w:t>
      </w:r>
      <w:r w:rsidRPr="00C939B8">
        <w:rPr>
          <w:rFonts w:ascii="Times New Roman" w:hAnsi="Times New Roman"/>
          <w:sz w:val="28"/>
          <w:szCs w:val="28"/>
        </w:rPr>
        <w:t>Суриковой, В</w:t>
      </w:r>
      <w:r w:rsidR="00AC207D">
        <w:rPr>
          <w:rFonts w:ascii="Times New Roman" w:hAnsi="Times New Roman"/>
          <w:sz w:val="28"/>
          <w:szCs w:val="28"/>
        </w:rPr>
        <w:t xml:space="preserve">ладимира </w:t>
      </w:r>
      <w:r w:rsidRPr="00C939B8">
        <w:rPr>
          <w:rFonts w:ascii="Times New Roman" w:hAnsi="Times New Roman"/>
          <w:sz w:val="28"/>
          <w:szCs w:val="28"/>
        </w:rPr>
        <w:t>Хотиненко и В</w:t>
      </w:r>
      <w:r w:rsidR="00AC207D">
        <w:rPr>
          <w:rFonts w:ascii="Times New Roman" w:hAnsi="Times New Roman"/>
          <w:sz w:val="28"/>
          <w:szCs w:val="28"/>
        </w:rPr>
        <w:t xml:space="preserve">ладимира </w:t>
      </w:r>
      <w:r w:rsidRPr="00C939B8">
        <w:rPr>
          <w:rFonts w:ascii="Times New Roman" w:hAnsi="Times New Roman"/>
          <w:sz w:val="28"/>
          <w:szCs w:val="28"/>
        </w:rPr>
        <w:t xml:space="preserve">Меньшова </w:t>
      </w:r>
      <w:r w:rsidRPr="00AC207D">
        <w:rPr>
          <w:rFonts w:ascii="Times New Roman" w:hAnsi="Times New Roman"/>
          <w:i/>
          <w:sz w:val="28"/>
          <w:szCs w:val="28"/>
        </w:rPr>
        <w:t>(Гульнара Ахметова – мастерская В.Фокина и А.Суриковой – 360,0 тыс.рублей; Элина Насыбуллина – мастерсткая В.Хотиненко- 380,0 тыс.рублей, Степан Белов – мастерская В.Меньшова -</w:t>
      </w:r>
      <w:r w:rsidR="00AC207D">
        <w:rPr>
          <w:rFonts w:ascii="Times New Roman" w:hAnsi="Times New Roman"/>
          <w:i/>
          <w:sz w:val="28"/>
          <w:szCs w:val="28"/>
        </w:rPr>
        <w:t xml:space="preserve"> </w:t>
      </w:r>
      <w:r w:rsidRPr="00AC207D">
        <w:rPr>
          <w:rFonts w:ascii="Times New Roman" w:hAnsi="Times New Roman"/>
          <w:i/>
          <w:sz w:val="28"/>
          <w:szCs w:val="28"/>
        </w:rPr>
        <w:t xml:space="preserve">395,0 тыс.рублей). </w:t>
      </w:r>
    </w:p>
    <w:p w:rsidR="006B1F86" w:rsidRPr="00C939B8" w:rsidRDefault="006B1F86" w:rsidP="00C939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9B8">
        <w:rPr>
          <w:rFonts w:ascii="Times New Roman" w:hAnsi="Times New Roman"/>
          <w:sz w:val="28"/>
          <w:szCs w:val="28"/>
        </w:rPr>
        <w:t>Мы продолжаем сотрудничать с Всероссийским государственным институтом кинематографии имени Сергея Герасимова. В прошлом году на 6 целевых мест</w:t>
      </w:r>
      <w:r w:rsidR="00AC207D">
        <w:rPr>
          <w:rFonts w:ascii="Times New Roman" w:hAnsi="Times New Roman"/>
          <w:sz w:val="28"/>
          <w:szCs w:val="28"/>
        </w:rPr>
        <w:t>, предусмотренных для всех российских регионов,</w:t>
      </w:r>
      <w:r w:rsidRPr="00C939B8">
        <w:rPr>
          <w:rFonts w:ascii="Times New Roman" w:hAnsi="Times New Roman"/>
          <w:sz w:val="28"/>
          <w:szCs w:val="28"/>
        </w:rPr>
        <w:t xml:space="preserve"> было отобрано </w:t>
      </w:r>
      <w:r w:rsidR="00670A27" w:rsidRPr="00C939B8">
        <w:rPr>
          <w:rFonts w:ascii="Times New Roman" w:hAnsi="Times New Roman"/>
          <w:sz w:val="28"/>
          <w:szCs w:val="28"/>
        </w:rPr>
        <w:t>трое ребят из Республики Татарстан</w:t>
      </w:r>
      <w:r w:rsidRPr="00C939B8">
        <w:rPr>
          <w:rFonts w:ascii="Times New Roman" w:hAnsi="Times New Roman"/>
          <w:sz w:val="28"/>
          <w:szCs w:val="28"/>
        </w:rPr>
        <w:t>.</w:t>
      </w:r>
    </w:p>
    <w:p w:rsidR="006B1F86" w:rsidRPr="005163C0" w:rsidRDefault="006B1F86" w:rsidP="00C939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3C0">
        <w:rPr>
          <w:rFonts w:ascii="Times New Roman" w:hAnsi="Times New Roman"/>
          <w:sz w:val="28"/>
          <w:szCs w:val="28"/>
        </w:rPr>
        <w:t xml:space="preserve">Что касается федеральной поддержки, нужно отметить включение Казанского международного фестиваля мусульманского кино в Реестр российских кинофестивалей Министерства культуры Российской Федерации </w:t>
      </w:r>
      <w:r w:rsidRPr="00AC207D">
        <w:rPr>
          <w:rFonts w:ascii="Times New Roman" w:hAnsi="Times New Roman"/>
          <w:i/>
          <w:sz w:val="28"/>
          <w:szCs w:val="28"/>
        </w:rPr>
        <w:t>(всего 50 фестивалей вошло в данный Реестр</w:t>
      </w:r>
      <w:r w:rsidRPr="00C939B8">
        <w:rPr>
          <w:rFonts w:ascii="Times New Roman" w:hAnsi="Times New Roman"/>
          <w:sz w:val="28"/>
          <w:szCs w:val="28"/>
        </w:rPr>
        <w:t>)</w:t>
      </w:r>
      <w:r w:rsidRPr="005163C0">
        <w:rPr>
          <w:rFonts w:ascii="Times New Roman" w:hAnsi="Times New Roman"/>
          <w:sz w:val="28"/>
          <w:szCs w:val="28"/>
        </w:rPr>
        <w:t>. В настоящее время мы ожидаем решение о софинансировании проведения Казанского кинофестиваля.</w:t>
      </w:r>
    </w:p>
    <w:p w:rsidR="007D02B0" w:rsidRDefault="007D02B0" w:rsidP="00C530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3C0">
        <w:rPr>
          <w:rFonts w:ascii="Times New Roman" w:hAnsi="Times New Roman"/>
          <w:sz w:val="28"/>
          <w:szCs w:val="28"/>
        </w:rPr>
        <w:t>В Год кино буд</w:t>
      </w:r>
      <w:r w:rsidR="00AC207D">
        <w:rPr>
          <w:rFonts w:ascii="Times New Roman" w:hAnsi="Times New Roman"/>
          <w:sz w:val="28"/>
          <w:szCs w:val="28"/>
        </w:rPr>
        <w:t>у</w:t>
      </w:r>
      <w:r w:rsidRPr="005163C0">
        <w:rPr>
          <w:rFonts w:ascii="Times New Roman" w:hAnsi="Times New Roman"/>
          <w:sz w:val="28"/>
          <w:szCs w:val="28"/>
        </w:rPr>
        <w:t>т проведен</w:t>
      </w:r>
      <w:r w:rsidR="00AC207D">
        <w:rPr>
          <w:rFonts w:ascii="Times New Roman" w:hAnsi="Times New Roman"/>
          <w:sz w:val="28"/>
          <w:szCs w:val="28"/>
        </w:rPr>
        <w:t>ы</w:t>
      </w:r>
      <w:r w:rsidRPr="005163C0">
        <w:rPr>
          <w:rFonts w:ascii="Times New Roman" w:hAnsi="Times New Roman"/>
          <w:sz w:val="28"/>
          <w:szCs w:val="28"/>
        </w:rPr>
        <w:t xml:space="preserve"> </w:t>
      </w:r>
      <w:r w:rsidRPr="00912E4F">
        <w:rPr>
          <w:rFonts w:ascii="Times New Roman" w:hAnsi="Times New Roman"/>
          <w:b/>
          <w:sz w:val="28"/>
          <w:szCs w:val="28"/>
        </w:rPr>
        <w:t>грантовы</w:t>
      </w:r>
      <w:r w:rsidR="00AC207D" w:rsidRPr="00912E4F">
        <w:rPr>
          <w:rFonts w:ascii="Times New Roman" w:hAnsi="Times New Roman"/>
          <w:b/>
          <w:sz w:val="28"/>
          <w:szCs w:val="28"/>
        </w:rPr>
        <w:t>е</w:t>
      </w:r>
      <w:r w:rsidRPr="00912E4F">
        <w:rPr>
          <w:rFonts w:ascii="Times New Roman" w:hAnsi="Times New Roman"/>
          <w:b/>
          <w:sz w:val="28"/>
          <w:szCs w:val="28"/>
        </w:rPr>
        <w:t xml:space="preserve"> конкурс</w:t>
      </w:r>
      <w:r w:rsidR="00AC207D" w:rsidRPr="00912E4F">
        <w:rPr>
          <w:rFonts w:ascii="Times New Roman" w:hAnsi="Times New Roman"/>
          <w:b/>
          <w:sz w:val="28"/>
          <w:szCs w:val="28"/>
        </w:rPr>
        <w:t>ы</w:t>
      </w:r>
      <w:r w:rsidRPr="005163C0">
        <w:rPr>
          <w:rFonts w:ascii="Times New Roman" w:hAnsi="Times New Roman"/>
          <w:sz w:val="28"/>
          <w:szCs w:val="28"/>
        </w:rPr>
        <w:t>. В ближайшее время будет объявлен Конкурс киносценариев</w:t>
      </w:r>
      <w:r w:rsidR="009F2AE6">
        <w:rPr>
          <w:rFonts w:ascii="Times New Roman" w:hAnsi="Times New Roman"/>
          <w:sz w:val="28"/>
          <w:szCs w:val="28"/>
        </w:rPr>
        <w:t xml:space="preserve"> (это новая инициа</w:t>
      </w:r>
      <w:r w:rsidRPr="005163C0">
        <w:rPr>
          <w:rFonts w:ascii="Times New Roman" w:hAnsi="Times New Roman"/>
          <w:sz w:val="28"/>
          <w:szCs w:val="28"/>
        </w:rPr>
        <w:t>тива Союза кинематографистов Татарстана)</w:t>
      </w:r>
      <w:r w:rsidR="009F2AE6">
        <w:rPr>
          <w:rFonts w:ascii="Times New Roman" w:hAnsi="Times New Roman"/>
          <w:sz w:val="28"/>
          <w:szCs w:val="28"/>
        </w:rPr>
        <w:t>. О</w:t>
      </w:r>
      <w:r w:rsidR="009F2AE6" w:rsidRPr="005163C0">
        <w:rPr>
          <w:rFonts w:ascii="Times New Roman" w:hAnsi="Times New Roman"/>
          <w:sz w:val="28"/>
          <w:szCs w:val="28"/>
        </w:rPr>
        <w:t>собое внимание проектам в сфере кино</w:t>
      </w:r>
      <w:r w:rsidR="009F2AE6">
        <w:rPr>
          <w:rFonts w:ascii="Times New Roman" w:hAnsi="Times New Roman"/>
          <w:sz w:val="28"/>
          <w:szCs w:val="28"/>
        </w:rPr>
        <w:t xml:space="preserve"> </w:t>
      </w:r>
      <w:r w:rsidR="00AC207D" w:rsidRPr="005163C0">
        <w:rPr>
          <w:rFonts w:ascii="Times New Roman" w:hAnsi="Times New Roman"/>
          <w:sz w:val="28"/>
          <w:szCs w:val="28"/>
        </w:rPr>
        <w:t xml:space="preserve">будет уделено </w:t>
      </w:r>
      <w:r w:rsidRPr="005163C0">
        <w:rPr>
          <w:rFonts w:ascii="Times New Roman" w:hAnsi="Times New Roman"/>
          <w:sz w:val="28"/>
          <w:szCs w:val="28"/>
        </w:rPr>
        <w:t xml:space="preserve">в рамках Грантового конкурса Правительства Республики Татарстан для </w:t>
      </w:r>
      <w:r w:rsidRPr="005163C0">
        <w:rPr>
          <w:rFonts w:ascii="Times New Roman" w:hAnsi="Times New Roman"/>
          <w:sz w:val="28"/>
          <w:szCs w:val="28"/>
        </w:rPr>
        <w:lastRenderedPageBreak/>
        <w:t>поддержки проектов творческих коллективов муниципальных учреждений культуры, искусства и кинем</w:t>
      </w:r>
      <w:r w:rsidR="009F2AE6">
        <w:rPr>
          <w:rFonts w:ascii="Times New Roman" w:hAnsi="Times New Roman"/>
          <w:sz w:val="28"/>
          <w:szCs w:val="28"/>
        </w:rPr>
        <w:t>атографии.</w:t>
      </w:r>
    </w:p>
    <w:p w:rsidR="009F2AE6" w:rsidRDefault="009F2AE6" w:rsidP="00C939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Год кино </w:t>
      </w:r>
      <w:r w:rsidRPr="00835F48">
        <w:rPr>
          <w:rFonts w:ascii="Times New Roman" w:hAnsi="Times New Roman"/>
          <w:sz w:val="28"/>
          <w:szCs w:val="28"/>
        </w:rPr>
        <w:t xml:space="preserve">запланировано </w:t>
      </w:r>
      <w:r w:rsidRPr="00C939B8">
        <w:rPr>
          <w:rFonts w:ascii="Times New Roman" w:hAnsi="Times New Roman"/>
          <w:sz w:val="28"/>
          <w:szCs w:val="28"/>
        </w:rPr>
        <w:t xml:space="preserve">также </w:t>
      </w:r>
      <w:r w:rsidRPr="00AC207D">
        <w:rPr>
          <w:rFonts w:ascii="Times New Roman" w:hAnsi="Times New Roman"/>
          <w:b/>
          <w:sz w:val="28"/>
          <w:szCs w:val="28"/>
        </w:rPr>
        <w:t>издание книги</w:t>
      </w:r>
      <w:r w:rsidRPr="00835F48">
        <w:rPr>
          <w:rFonts w:ascii="Times New Roman" w:hAnsi="Times New Roman"/>
          <w:sz w:val="28"/>
          <w:szCs w:val="28"/>
        </w:rPr>
        <w:t xml:space="preserve"> киноведа Елены Алексеевой «Казань. Кинематограф. Из века в век (1897 - 2014)». Это п</w:t>
      </w:r>
      <w:r w:rsidRPr="00144AF0">
        <w:rPr>
          <w:rFonts w:ascii="Times New Roman" w:hAnsi="Times New Roman"/>
          <w:sz w:val="28"/>
          <w:szCs w:val="28"/>
        </w:rPr>
        <w:t xml:space="preserve">ервое научно-популярное издание об истории кино в Республике Татарстан с начала его становления в 1897 году до 2014 года. </w:t>
      </w:r>
      <w:r w:rsidRPr="00AC207D">
        <w:rPr>
          <w:rFonts w:ascii="Times New Roman" w:hAnsi="Times New Roman"/>
          <w:i/>
          <w:sz w:val="28"/>
          <w:szCs w:val="28"/>
        </w:rPr>
        <w:t>(Иллюстрированная книга носит энциклопедический характер, содержит богатый фактологический и архивный материал по вопросам возникновения, развития и становления кинематографа в Казани в дооктябрьский, советский и постсоветский периоды, раскрывает перед читателем противоречия становления кинопромышленности не только на рассматриваемой территории, но и в России в целом. По мнению доктора искусствоведения, профессора ВГИКа Кирилла Разлогова «книга, которую Вам предстоит прочесть, - важный вклад в развитие науки о кино и знаний о кинопроцессе в отдельном – в известной мере ключевом – регионе нашей страны». Подобных изданий в республике нет. Книгу, предназначенную для широкого круга читателей, дополнит диск с лучшими фильмами татарстанского кинематографа Е.П.Алексеева, заслуженный деятель искусств Республики Татарстан, кандидат исторических наук, член РОООО «Союз кинематографистов Российской Федерации» Республики Татарстан, член Гильдии киноведов и кинокритиков России</w:t>
      </w:r>
      <w:r w:rsidR="00AC207D">
        <w:rPr>
          <w:rFonts w:ascii="Times New Roman" w:hAnsi="Times New Roman"/>
          <w:sz w:val="28"/>
          <w:szCs w:val="28"/>
        </w:rPr>
        <w:t>).</w:t>
      </w:r>
      <w:r w:rsidRPr="00C939B8">
        <w:rPr>
          <w:rFonts w:ascii="Times New Roman" w:hAnsi="Times New Roman"/>
          <w:sz w:val="28"/>
          <w:szCs w:val="28"/>
        </w:rPr>
        <w:t xml:space="preserve"> </w:t>
      </w:r>
    </w:p>
    <w:p w:rsidR="00802D81" w:rsidRPr="00802D81" w:rsidRDefault="009F2AE6" w:rsidP="00802D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Год кино реализуется</w:t>
      </w:r>
      <w:r w:rsidR="00AC207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2D81">
        <w:rPr>
          <w:rFonts w:ascii="Times New Roman" w:hAnsi="Times New Roman"/>
          <w:b/>
          <w:sz w:val="28"/>
          <w:szCs w:val="28"/>
        </w:rPr>
        <w:t>ряд выставочных проектов</w:t>
      </w:r>
      <w:r>
        <w:rPr>
          <w:rFonts w:ascii="Times New Roman" w:hAnsi="Times New Roman"/>
          <w:sz w:val="28"/>
          <w:szCs w:val="28"/>
        </w:rPr>
        <w:t xml:space="preserve">. </w:t>
      </w:r>
      <w:r w:rsidR="00912E4F">
        <w:rPr>
          <w:rFonts w:ascii="Times New Roman" w:hAnsi="Times New Roman"/>
          <w:sz w:val="28"/>
          <w:szCs w:val="28"/>
        </w:rPr>
        <w:t>В</w:t>
      </w:r>
      <w:r w:rsidR="00912E4F" w:rsidRPr="00802D81">
        <w:rPr>
          <w:rFonts w:ascii="Times New Roman" w:hAnsi="Times New Roman"/>
          <w:sz w:val="28"/>
          <w:szCs w:val="28"/>
        </w:rPr>
        <w:t xml:space="preserve"> Выставочном зале «Манеж» Музея-заповедника «Казанский Кремль»</w:t>
      </w:r>
      <w:r w:rsidR="00912E4F">
        <w:rPr>
          <w:rFonts w:ascii="Times New Roman" w:hAnsi="Times New Roman"/>
          <w:sz w:val="28"/>
          <w:szCs w:val="28"/>
        </w:rPr>
        <w:t xml:space="preserve"> 25 февраля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912E4F">
        <w:rPr>
          <w:rFonts w:ascii="Times New Roman" w:hAnsi="Times New Roman"/>
          <w:sz w:val="28"/>
          <w:szCs w:val="28"/>
        </w:rPr>
        <w:t xml:space="preserve">открылась </w:t>
      </w:r>
      <w:r>
        <w:rPr>
          <w:rFonts w:ascii="Times New Roman" w:hAnsi="Times New Roman"/>
          <w:sz w:val="28"/>
          <w:szCs w:val="28"/>
        </w:rPr>
        <w:t xml:space="preserve">замечательная выставка «Казань. Кинематограф. Из века в век». </w:t>
      </w:r>
      <w:r w:rsidR="00912E4F">
        <w:rPr>
          <w:rFonts w:ascii="Times New Roman" w:hAnsi="Times New Roman"/>
          <w:sz w:val="28"/>
          <w:szCs w:val="28"/>
        </w:rPr>
        <w:t>Д</w:t>
      </w:r>
      <w:r w:rsidR="00802D81" w:rsidRPr="00802D81">
        <w:rPr>
          <w:rFonts w:ascii="Times New Roman" w:hAnsi="Times New Roman"/>
          <w:sz w:val="28"/>
          <w:szCs w:val="28"/>
        </w:rPr>
        <w:t xml:space="preserve">ля всех желающих проводятся лекции об истории кино с показом фильмов созданных в разные годы, в том числе на Казанской киностудии. </w:t>
      </w:r>
      <w:r w:rsidR="00912E4F">
        <w:rPr>
          <w:rFonts w:ascii="Times New Roman" w:hAnsi="Times New Roman"/>
          <w:sz w:val="28"/>
          <w:szCs w:val="28"/>
        </w:rPr>
        <w:t>В</w:t>
      </w:r>
      <w:r w:rsidR="00802D81" w:rsidRPr="00802D81">
        <w:rPr>
          <w:rFonts w:ascii="Times New Roman" w:hAnsi="Times New Roman"/>
          <w:sz w:val="28"/>
          <w:szCs w:val="28"/>
        </w:rPr>
        <w:t xml:space="preserve"> марте и апреле прошла череда концертов в исполнении сводного оркестра студент</w:t>
      </w:r>
      <w:r w:rsidR="00912E4F">
        <w:rPr>
          <w:rFonts w:ascii="Times New Roman" w:hAnsi="Times New Roman"/>
          <w:sz w:val="28"/>
          <w:szCs w:val="28"/>
        </w:rPr>
        <w:t>ов</w:t>
      </w:r>
      <w:r w:rsidR="00802D81" w:rsidRPr="00802D81">
        <w:rPr>
          <w:rFonts w:ascii="Times New Roman" w:hAnsi="Times New Roman"/>
          <w:sz w:val="28"/>
          <w:szCs w:val="28"/>
        </w:rPr>
        <w:t xml:space="preserve"> и выпускник</w:t>
      </w:r>
      <w:r w:rsidR="00912E4F">
        <w:rPr>
          <w:rFonts w:ascii="Times New Roman" w:hAnsi="Times New Roman"/>
          <w:sz w:val="28"/>
          <w:szCs w:val="28"/>
        </w:rPr>
        <w:t>ов</w:t>
      </w:r>
      <w:r w:rsidR="00802D81" w:rsidRPr="00802D81">
        <w:rPr>
          <w:rFonts w:ascii="Times New Roman" w:hAnsi="Times New Roman"/>
          <w:sz w:val="28"/>
          <w:szCs w:val="28"/>
        </w:rPr>
        <w:t xml:space="preserve"> КГК им.Н.Жиганова.</w:t>
      </w:r>
    </w:p>
    <w:p w:rsidR="009F2AE6" w:rsidRDefault="009F2AE6" w:rsidP="009F2A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Несколько масштабных проектов реализуются архивами нашей республики – во втором квартале Года кино откроется «Виртуальная </w:t>
      </w:r>
      <w:r w:rsidR="00912E4F">
        <w:rPr>
          <w:rFonts w:ascii="Times New Roman" w:hAnsi="Times New Roman"/>
          <w:sz w:val="28"/>
          <w:szCs w:val="28"/>
        </w:rPr>
        <w:t>межархивная выставка документов</w:t>
      </w:r>
      <w:r>
        <w:rPr>
          <w:rFonts w:ascii="Times New Roman" w:hAnsi="Times New Roman"/>
          <w:sz w:val="28"/>
          <w:szCs w:val="28"/>
        </w:rPr>
        <w:t>», «Интернет-проект «Виртуальный читальный зал Центрального государственного архива аудиовизуальных документов Республики Татарстан», а также Межархивная выставка «История кинофикации ТАССР в документах муниципальных архивов»</w:t>
      </w:r>
      <w:r w:rsidR="00AC207D">
        <w:rPr>
          <w:rFonts w:ascii="Times New Roman" w:hAnsi="Times New Roman"/>
          <w:sz w:val="28"/>
          <w:szCs w:val="28"/>
        </w:rPr>
        <w:t>.</w:t>
      </w:r>
    </w:p>
    <w:p w:rsidR="00AC207D" w:rsidRDefault="006B1F86" w:rsidP="00AC2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3C0">
        <w:rPr>
          <w:rFonts w:ascii="Times New Roman" w:hAnsi="Times New Roman"/>
          <w:sz w:val="28"/>
          <w:szCs w:val="28"/>
        </w:rPr>
        <w:t xml:space="preserve">С целью привлечения внимания </w:t>
      </w:r>
      <w:r w:rsidR="007D02B0" w:rsidRPr="00AC207D">
        <w:rPr>
          <w:rFonts w:ascii="Times New Roman" w:hAnsi="Times New Roman"/>
          <w:sz w:val="28"/>
          <w:szCs w:val="28"/>
        </w:rPr>
        <w:t xml:space="preserve">к </w:t>
      </w:r>
      <w:r w:rsidR="007D02B0" w:rsidRPr="00AC207D">
        <w:rPr>
          <w:rFonts w:ascii="Times New Roman" w:hAnsi="Times New Roman"/>
          <w:b/>
          <w:sz w:val="28"/>
          <w:szCs w:val="28"/>
        </w:rPr>
        <w:t>национальному, отечественному кино</w:t>
      </w:r>
      <w:r w:rsidR="007D02B0" w:rsidRPr="005163C0">
        <w:rPr>
          <w:rFonts w:ascii="Times New Roman" w:hAnsi="Times New Roman"/>
          <w:sz w:val="28"/>
          <w:szCs w:val="28"/>
        </w:rPr>
        <w:t xml:space="preserve"> </w:t>
      </w:r>
      <w:r w:rsidR="00912E4F">
        <w:rPr>
          <w:rFonts w:ascii="Times New Roman" w:hAnsi="Times New Roman"/>
          <w:sz w:val="28"/>
          <w:szCs w:val="28"/>
        </w:rPr>
        <w:br/>
      </w:r>
      <w:r w:rsidR="007D02B0" w:rsidRPr="005163C0">
        <w:rPr>
          <w:rFonts w:ascii="Times New Roman" w:hAnsi="Times New Roman"/>
          <w:sz w:val="28"/>
          <w:szCs w:val="28"/>
        </w:rPr>
        <w:t xml:space="preserve">1 июня, в День защиты детей, в республике пройдет Праздник детского кино и анимации, в летнее время будут организованы уличные показы в городских парках и скверах, в том числе и национальные премьеры, </w:t>
      </w:r>
      <w:r w:rsidR="00912E4F" w:rsidRPr="005163C0">
        <w:rPr>
          <w:rFonts w:ascii="Times New Roman" w:hAnsi="Times New Roman"/>
          <w:sz w:val="28"/>
          <w:szCs w:val="28"/>
        </w:rPr>
        <w:t>1 сентября в образовательных учреждениях Татарстана пройдут У</w:t>
      </w:r>
      <w:r w:rsidR="00912E4F">
        <w:rPr>
          <w:rFonts w:ascii="Times New Roman" w:hAnsi="Times New Roman"/>
          <w:sz w:val="28"/>
          <w:szCs w:val="28"/>
        </w:rPr>
        <w:t xml:space="preserve">роки кино, </w:t>
      </w:r>
      <w:r w:rsidR="00AC207D" w:rsidRPr="00AC207D">
        <w:rPr>
          <w:rFonts w:ascii="Times New Roman" w:hAnsi="Times New Roman"/>
          <w:sz w:val="28"/>
          <w:szCs w:val="28"/>
        </w:rPr>
        <w:t xml:space="preserve">27 августа </w:t>
      </w:r>
      <w:r w:rsidR="00AC207D">
        <w:rPr>
          <w:rFonts w:ascii="Times New Roman" w:hAnsi="Times New Roman"/>
          <w:sz w:val="28"/>
          <w:szCs w:val="28"/>
        </w:rPr>
        <w:t>запланирована Всероссийская акция «Ночь кино». Н</w:t>
      </w:r>
      <w:r w:rsidR="00AC207D" w:rsidRPr="00AC207D">
        <w:rPr>
          <w:rFonts w:ascii="Times New Roman" w:hAnsi="Times New Roman"/>
          <w:sz w:val="28"/>
          <w:szCs w:val="28"/>
        </w:rPr>
        <w:t>ачиная с 20:00 на открытых площадках с</w:t>
      </w:r>
      <w:r w:rsidR="00912E4F">
        <w:rPr>
          <w:rFonts w:ascii="Times New Roman" w:hAnsi="Times New Roman"/>
          <w:sz w:val="28"/>
          <w:szCs w:val="28"/>
        </w:rPr>
        <w:t xml:space="preserve"> </w:t>
      </w:r>
      <w:r w:rsidR="00AC207D" w:rsidRPr="00AC207D">
        <w:rPr>
          <w:rFonts w:ascii="Times New Roman" w:hAnsi="Times New Roman"/>
          <w:sz w:val="28"/>
          <w:szCs w:val="28"/>
        </w:rPr>
        <w:t>бесплатным доступом для всех желающих планируется демонстр</w:t>
      </w:r>
      <w:r w:rsidR="00AC207D">
        <w:rPr>
          <w:rFonts w:ascii="Times New Roman" w:hAnsi="Times New Roman"/>
          <w:sz w:val="28"/>
          <w:szCs w:val="28"/>
        </w:rPr>
        <w:t xml:space="preserve">ация четырех российских фильмов. </w:t>
      </w:r>
    </w:p>
    <w:p w:rsidR="007D02B0" w:rsidRPr="005163C0" w:rsidRDefault="00912E4F" w:rsidP="00C530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C207D" w:rsidRPr="00AC207D">
        <w:rPr>
          <w:rFonts w:ascii="Times New Roman" w:hAnsi="Times New Roman"/>
          <w:sz w:val="28"/>
          <w:szCs w:val="28"/>
        </w:rPr>
        <w:t xml:space="preserve">а сайте Года российского кино </w:t>
      </w:r>
      <w:hyperlink r:id="rId8" w:history="1">
        <w:r w:rsidR="00AC207D" w:rsidRPr="00AC207D">
          <w:rPr>
            <w:rFonts w:ascii="Times New Roman" w:hAnsi="Times New Roman"/>
            <w:szCs w:val="28"/>
          </w:rPr>
          <w:t>www.godkino2016.ru</w:t>
        </w:r>
      </w:hyperlink>
      <w:r w:rsidR="00AC207D" w:rsidRPr="00AC207D">
        <w:rPr>
          <w:rFonts w:ascii="Times New Roman" w:hAnsi="Times New Roman"/>
          <w:sz w:val="28"/>
          <w:szCs w:val="28"/>
        </w:rPr>
        <w:t xml:space="preserve"> с 1 июня будет организовано голосование, в котором могут принять участие все желающие </w:t>
      </w:r>
      <w:r>
        <w:rPr>
          <w:rFonts w:ascii="Times New Roman" w:hAnsi="Times New Roman"/>
          <w:sz w:val="28"/>
          <w:szCs w:val="28"/>
        </w:rPr>
        <w:t xml:space="preserve">с целью отбора тех фильмов, которые будут показаны на каждой площадке. </w:t>
      </w:r>
      <w:r w:rsidR="00AC207D" w:rsidRPr="00AC207D">
        <w:rPr>
          <w:rFonts w:ascii="Times New Roman" w:hAnsi="Times New Roman"/>
          <w:sz w:val="28"/>
          <w:szCs w:val="28"/>
        </w:rPr>
        <w:t>Координатором данной акции в Республике Таарстан выступает Государственное бюджетное учреждение культуры Республики Татарстан «Татаркино»</w:t>
      </w:r>
      <w:r w:rsidR="00AC207D">
        <w:rPr>
          <w:rFonts w:ascii="Times New Roman" w:hAnsi="Times New Roman"/>
          <w:sz w:val="28"/>
          <w:szCs w:val="28"/>
        </w:rPr>
        <w:t>.</w:t>
      </w:r>
    </w:p>
    <w:p w:rsidR="00912E4F" w:rsidRDefault="00912E4F" w:rsidP="00C530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2AE6" w:rsidRDefault="007D02B0" w:rsidP="00C530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3C0">
        <w:rPr>
          <w:rFonts w:ascii="Times New Roman" w:hAnsi="Times New Roman"/>
          <w:sz w:val="28"/>
          <w:szCs w:val="28"/>
        </w:rPr>
        <w:t xml:space="preserve">Наряду с традиционными кинофестивалями в Год кино </w:t>
      </w:r>
      <w:r w:rsidR="00E011AD" w:rsidRPr="005163C0">
        <w:rPr>
          <w:rFonts w:ascii="Times New Roman" w:hAnsi="Times New Roman"/>
          <w:sz w:val="28"/>
          <w:szCs w:val="28"/>
        </w:rPr>
        <w:t>проводятся мероприятия, инициа</w:t>
      </w:r>
      <w:r w:rsidRPr="005163C0">
        <w:rPr>
          <w:rFonts w:ascii="Times New Roman" w:hAnsi="Times New Roman"/>
          <w:sz w:val="28"/>
          <w:szCs w:val="28"/>
        </w:rPr>
        <w:t>торами которых является студенчество</w:t>
      </w:r>
      <w:r w:rsidR="00E011AD" w:rsidRPr="005163C0">
        <w:rPr>
          <w:rFonts w:ascii="Times New Roman" w:hAnsi="Times New Roman"/>
          <w:sz w:val="28"/>
          <w:szCs w:val="28"/>
        </w:rPr>
        <w:t xml:space="preserve"> и молодежь</w:t>
      </w:r>
      <w:r w:rsidRPr="005163C0">
        <w:rPr>
          <w:rFonts w:ascii="Times New Roman" w:hAnsi="Times New Roman"/>
          <w:sz w:val="28"/>
          <w:szCs w:val="28"/>
        </w:rPr>
        <w:t xml:space="preserve"> нашей республики </w:t>
      </w:r>
      <w:r w:rsidR="00E011AD" w:rsidRPr="005163C0">
        <w:rPr>
          <w:rFonts w:ascii="Times New Roman" w:hAnsi="Times New Roman"/>
          <w:sz w:val="28"/>
          <w:szCs w:val="28"/>
        </w:rPr>
        <w:t>–</w:t>
      </w:r>
      <w:r w:rsidRPr="005163C0">
        <w:rPr>
          <w:rFonts w:ascii="Times New Roman" w:hAnsi="Times New Roman"/>
          <w:sz w:val="28"/>
          <w:szCs w:val="28"/>
        </w:rPr>
        <w:t xml:space="preserve"> </w:t>
      </w:r>
      <w:r w:rsidR="00E011AD" w:rsidRPr="005163C0">
        <w:rPr>
          <w:rFonts w:ascii="Times New Roman" w:hAnsi="Times New Roman"/>
          <w:sz w:val="28"/>
          <w:szCs w:val="28"/>
        </w:rPr>
        <w:t xml:space="preserve">КазКГИК, КПФУ, Казанский государственный энергетический университет, Казанский государственный архитектурно-строительный университет, Альметьевский нефтяной институт, Фонд поддержки современного искусства «Живой город». </w:t>
      </w:r>
    </w:p>
    <w:p w:rsidR="007D02B0" w:rsidRDefault="00E011AD" w:rsidP="00C530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3C0">
        <w:rPr>
          <w:rFonts w:ascii="Times New Roman" w:hAnsi="Times New Roman"/>
          <w:sz w:val="28"/>
          <w:szCs w:val="28"/>
        </w:rPr>
        <w:t>Это фестиваль студенческого кино «Иди и смотри», «Звукорежиссерский фестиваль», «Весна российского кино», «Этнофестиваль «Кино малых городов», «Фестиваль российского короткого метра», «Фестиваль российской анимации», «Кино без поп-корна: дискуссии о кино»</w:t>
      </w:r>
      <w:r w:rsidR="00D96AEC">
        <w:rPr>
          <w:rFonts w:ascii="Times New Roman" w:hAnsi="Times New Roman"/>
          <w:sz w:val="28"/>
          <w:szCs w:val="28"/>
        </w:rPr>
        <w:t>, мастер-классы известных кинодеятелей, творческие встречи, конкурсы</w:t>
      </w:r>
      <w:r w:rsidRPr="005163C0">
        <w:rPr>
          <w:rFonts w:ascii="Times New Roman" w:hAnsi="Times New Roman"/>
          <w:sz w:val="28"/>
          <w:szCs w:val="28"/>
        </w:rPr>
        <w:t xml:space="preserve"> и мног</w:t>
      </w:r>
      <w:r w:rsidR="00D96AEC">
        <w:rPr>
          <w:rFonts w:ascii="Times New Roman" w:hAnsi="Times New Roman"/>
          <w:sz w:val="28"/>
          <w:szCs w:val="28"/>
        </w:rPr>
        <w:t>о</w:t>
      </w:r>
      <w:r w:rsidRPr="005163C0">
        <w:rPr>
          <w:rFonts w:ascii="Times New Roman" w:hAnsi="Times New Roman"/>
          <w:sz w:val="28"/>
          <w:szCs w:val="28"/>
        </w:rPr>
        <w:t>е друг</w:t>
      </w:r>
      <w:r w:rsidR="00D96AEC">
        <w:rPr>
          <w:rFonts w:ascii="Times New Roman" w:hAnsi="Times New Roman"/>
          <w:sz w:val="28"/>
          <w:szCs w:val="28"/>
        </w:rPr>
        <w:t>о</w:t>
      </w:r>
      <w:r w:rsidR="00835F48">
        <w:rPr>
          <w:rFonts w:ascii="Times New Roman" w:hAnsi="Times New Roman"/>
          <w:sz w:val="28"/>
          <w:szCs w:val="28"/>
        </w:rPr>
        <w:t>е.</w:t>
      </w:r>
    </w:p>
    <w:p w:rsidR="009F2AE6" w:rsidRPr="005163C0" w:rsidRDefault="009F2AE6" w:rsidP="009F2A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3C0">
        <w:rPr>
          <w:rFonts w:ascii="Times New Roman" w:hAnsi="Times New Roman"/>
          <w:sz w:val="28"/>
          <w:szCs w:val="28"/>
        </w:rPr>
        <w:t>Большой блок мероприятий реализуется и для ветеранов, пенсионеров, людей с ограниченными возможностями в учреждениях социальной защиты, в кинотеатре «Мир» и в муниципальных кинотеатрах.</w:t>
      </w:r>
    </w:p>
    <w:p w:rsidR="009F2AE6" w:rsidRDefault="00835F48" w:rsidP="009F2A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коллеги, </w:t>
      </w:r>
      <w:r w:rsidR="00912E4F">
        <w:rPr>
          <w:rFonts w:ascii="Times New Roman" w:hAnsi="Times New Roman"/>
          <w:sz w:val="28"/>
          <w:szCs w:val="28"/>
        </w:rPr>
        <w:t>м</w:t>
      </w:r>
      <w:r w:rsidR="009F2AE6">
        <w:rPr>
          <w:rFonts w:ascii="Times New Roman" w:hAnsi="Times New Roman"/>
          <w:sz w:val="28"/>
          <w:szCs w:val="28"/>
        </w:rPr>
        <w:t xml:space="preserve">ы не раз планируем возвращаться к обсуждению с общественностью вопросов развития киноотрасли на государственном уровне. Татарстанскому кино будет посвящена одна из Коллегий Министерства культуры Республики Татарстан в этом году, а также Заседание Комитета по образованию, культуре, науке и национальным вопросам Государственного совета Республики Татарстан. </w:t>
      </w:r>
    </w:p>
    <w:p w:rsidR="00AC207D" w:rsidRDefault="00AC207D" w:rsidP="00AC2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Год кино татарстанскому отделению Союза кинематографистов России исполняется 35 лет. Торжественные мероприятия запланированы в мае, особенно радует, что в состав Союза активно вовлекаются молодые кинематографисты Татарстана. </w:t>
      </w:r>
    </w:p>
    <w:p w:rsidR="00802D81" w:rsidRDefault="00802D81" w:rsidP="00AC207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sectPr w:rsidR="00802D81" w:rsidSect="00802D81">
      <w:headerReference w:type="default" r:id="rId9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AE0" w:rsidRDefault="00320AE0" w:rsidP="00802D81">
      <w:pPr>
        <w:spacing w:after="0" w:line="240" w:lineRule="auto"/>
      </w:pPr>
      <w:r>
        <w:separator/>
      </w:r>
    </w:p>
  </w:endnote>
  <w:endnote w:type="continuationSeparator" w:id="0">
    <w:p w:rsidR="00320AE0" w:rsidRDefault="00320AE0" w:rsidP="00802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AE0" w:rsidRDefault="00320AE0" w:rsidP="00802D81">
      <w:pPr>
        <w:spacing w:after="0" w:line="240" w:lineRule="auto"/>
      </w:pPr>
      <w:r>
        <w:separator/>
      </w:r>
    </w:p>
  </w:footnote>
  <w:footnote w:type="continuationSeparator" w:id="0">
    <w:p w:rsidR="00320AE0" w:rsidRDefault="00320AE0" w:rsidP="00802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8033962"/>
      <w:docPartObj>
        <w:docPartGallery w:val="Page Numbers (Top of Page)"/>
        <w:docPartUnique/>
      </w:docPartObj>
    </w:sdtPr>
    <w:sdtEndPr/>
    <w:sdtContent>
      <w:p w:rsidR="00802D81" w:rsidRDefault="00802D8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E12">
          <w:rPr>
            <w:noProof/>
          </w:rPr>
          <w:t>2</w:t>
        </w:r>
        <w:r>
          <w:fldChar w:fldCharType="end"/>
        </w:r>
      </w:p>
    </w:sdtContent>
  </w:sdt>
  <w:p w:rsidR="00802D81" w:rsidRDefault="00802D8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86431"/>
    <w:multiLevelType w:val="hybridMultilevel"/>
    <w:tmpl w:val="2DD6D47C"/>
    <w:lvl w:ilvl="0" w:tplc="66401208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9B"/>
    <w:rsid w:val="00152BA6"/>
    <w:rsid w:val="00320AE0"/>
    <w:rsid w:val="0047786B"/>
    <w:rsid w:val="004A166D"/>
    <w:rsid w:val="005163C0"/>
    <w:rsid w:val="00670A27"/>
    <w:rsid w:val="006A609B"/>
    <w:rsid w:val="006B1F86"/>
    <w:rsid w:val="00794B75"/>
    <w:rsid w:val="007D02B0"/>
    <w:rsid w:val="00802D81"/>
    <w:rsid w:val="00835F48"/>
    <w:rsid w:val="008B6DEF"/>
    <w:rsid w:val="00912E4F"/>
    <w:rsid w:val="00933484"/>
    <w:rsid w:val="009F2AE6"/>
    <w:rsid w:val="009F66B0"/>
    <w:rsid w:val="00AC207D"/>
    <w:rsid w:val="00B31193"/>
    <w:rsid w:val="00B6347F"/>
    <w:rsid w:val="00C530CE"/>
    <w:rsid w:val="00C939B8"/>
    <w:rsid w:val="00D96AEC"/>
    <w:rsid w:val="00E011AD"/>
    <w:rsid w:val="00FC3624"/>
    <w:rsid w:val="00FC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09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152BA6"/>
    <w:rPr>
      <w:b/>
      <w:bCs/>
    </w:rPr>
  </w:style>
  <w:style w:type="paragraph" w:styleId="a5">
    <w:name w:val="Body Text"/>
    <w:basedOn w:val="a"/>
    <w:link w:val="a6"/>
    <w:unhideWhenUsed/>
    <w:rsid w:val="00152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2B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Обычный1"/>
    <w:rsid w:val="00152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AC207D"/>
    <w:rPr>
      <w:rFonts w:cs="Times New Roman"/>
      <w:color w:val="008000"/>
      <w:u w:val="single"/>
    </w:rPr>
  </w:style>
  <w:style w:type="paragraph" w:styleId="a8">
    <w:name w:val="header"/>
    <w:basedOn w:val="a"/>
    <w:link w:val="a9"/>
    <w:uiPriority w:val="99"/>
    <w:unhideWhenUsed/>
    <w:rsid w:val="00802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02D81"/>
  </w:style>
  <w:style w:type="paragraph" w:styleId="aa">
    <w:name w:val="footer"/>
    <w:basedOn w:val="a"/>
    <w:link w:val="ab"/>
    <w:uiPriority w:val="99"/>
    <w:unhideWhenUsed/>
    <w:rsid w:val="00802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2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09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152BA6"/>
    <w:rPr>
      <w:b/>
      <w:bCs/>
    </w:rPr>
  </w:style>
  <w:style w:type="paragraph" w:styleId="a5">
    <w:name w:val="Body Text"/>
    <w:basedOn w:val="a"/>
    <w:link w:val="a6"/>
    <w:unhideWhenUsed/>
    <w:rsid w:val="00152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2B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Обычный1"/>
    <w:rsid w:val="00152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AC207D"/>
    <w:rPr>
      <w:rFonts w:cs="Times New Roman"/>
      <w:color w:val="008000"/>
      <w:u w:val="single"/>
    </w:rPr>
  </w:style>
  <w:style w:type="paragraph" w:styleId="a8">
    <w:name w:val="header"/>
    <w:basedOn w:val="a"/>
    <w:link w:val="a9"/>
    <w:uiPriority w:val="99"/>
    <w:unhideWhenUsed/>
    <w:rsid w:val="00802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02D81"/>
  </w:style>
  <w:style w:type="paragraph" w:styleId="aa">
    <w:name w:val="footer"/>
    <w:basedOn w:val="a"/>
    <w:link w:val="ab"/>
    <w:uiPriority w:val="99"/>
    <w:unhideWhenUsed/>
    <w:rsid w:val="00802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2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dkino2016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А. Нигматуллина</dc:creator>
  <cp:lastModifiedBy>Рузиля Р. Мухаметова</cp:lastModifiedBy>
  <cp:revision>2</cp:revision>
  <cp:lastPrinted>2016-05-05T09:54:00Z</cp:lastPrinted>
  <dcterms:created xsi:type="dcterms:W3CDTF">2016-05-06T14:20:00Z</dcterms:created>
  <dcterms:modified xsi:type="dcterms:W3CDTF">2016-05-06T14:20:00Z</dcterms:modified>
</cp:coreProperties>
</file>